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 w14:paraId="5F4EBDEF" w14:textId="4206A3F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9A7A71">
        <w:rPr>
          <w:b/>
          <w:bCs/>
          <w:spacing w:val="20"/>
          <w:sz w:val="16"/>
          <w:szCs w:val="16"/>
        </w:rPr>
        <w:t>39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 w14:paraId="6AD968CA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960A30">
        <w:rPr>
          <w:b/>
          <w:bCs/>
          <w:spacing w:val="20"/>
          <w:sz w:val="16"/>
          <w:szCs w:val="16"/>
        </w:rPr>
        <w:t>2</w:t>
      </w:r>
      <w:r w:rsidR="000235C3">
        <w:rPr>
          <w:b/>
          <w:bCs/>
          <w:spacing w:val="20"/>
          <w:sz w:val="16"/>
          <w:szCs w:val="16"/>
        </w:rPr>
        <w:t>9</w:t>
      </w:r>
      <w:r w:rsidR="009A7A71">
        <w:rPr>
          <w:b/>
          <w:bCs/>
          <w:spacing w:val="20"/>
          <w:sz w:val="16"/>
          <w:szCs w:val="16"/>
        </w:rPr>
        <w:t>3</w:t>
      </w:r>
      <w:r w:rsidR="006375DA">
        <w:rPr>
          <w:b/>
          <w:bCs/>
          <w:spacing w:val="20"/>
          <w:sz w:val="16"/>
          <w:szCs w:val="16"/>
        </w:rPr>
        <w:t>-</w:t>
      </w:r>
      <w:r w:rsidR="009A7A71">
        <w:rPr>
          <w:b/>
          <w:bCs/>
          <w:spacing w:val="20"/>
          <w:sz w:val="16"/>
          <w:szCs w:val="16"/>
        </w:rPr>
        <w:t>08</w:t>
      </w:r>
    </w:p>
    <w:p w:rsidR="00DB1ED0" w:rsidRPr="00DB1ED0" w:rsidP="00DB1ED0" w14:paraId="31960DF6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64A26484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44F7071A" w14:textId="77777777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 w14:paraId="53D8408B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2A30F501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 w14:paraId="3333FF68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7B5AEC">
        <w:rPr>
          <w:sz w:val="28"/>
          <w:szCs w:val="28"/>
        </w:rPr>
        <w:t>1</w:t>
      </w:r>
      <w:r w:rsidR="000235C3">
        <w:rPr>
          <w:sz w:val="28"/>
          <w:szCs w:val="28"/>
        </w:rPr>
        <w:t xml:space="preserve">3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 w14:paraId="6CD9FCAA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01BEF555" w14:textId="77777777">
      <w:pPr>
        <w:ind w:firstLine="567"/>
        <w:jc w:val="both"/>
        <w:rPr>
          <w:sz w:val="28"/>
          <w:szCs w:val="28"/>
        </w:rPr>
      </w:pPr>
    </w:p>
    <w:p w:rsidR="00DB1ED0" w:rsidRPr="00DB1ED0" w:rsidP="00DB1ED0" w14:paraId="15D65CD4" w14:textId="77777777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 w14:paraId="5BB3E52B" w14:textId="14E5819A">
      <w:pPr>
        <w:ind w:firstLine="567"/>
        <w:jc w:val="both"/>
        <w:rPr>
          <w:sz w:val="28"/>
          <w:szCs w:val="28"/>
        </w:rPr>
      </w:pPr>
      <w:r w:rsidRPr="009A7A71">
        <w:rPr>
          <w:sz w:val="28"/>
          <w:szCs w:val="28"/>
        </w:rPr>
        <w:t xml:space="preserve">Кононенко </w:t>
      </w:r>
      <w:r w:rsidR="00702B1E">
        <w:rPr>
          <w:sz w:val="28"/>
          <w:szCs w:val="28"/>
        </w:rPr>
        <w:t>Д. В.</w:t>
      </w:r>
      <w:r w:rsidRPr="009A7A7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702B1E">
        <w:rPr>
          <w:sz w:val="28"/>
          <w:szCs w:val="28"/>
        </w:rPr>
        <w:t>ххх</w:t>
      </w:r>
      <w:r w:rsidRPr="00DB1ED0">
        <w:rPr>
          <w:sz w:val="28"/>
          <w:szCs w:val="28"/>
        </w:rPr>
        <w:t xml:space="preserve">, </w:t>
      </w:r>
      <w:r w:rsidR="00461555">
        <w:rPr>
          <w:sz w:val="28"/>
          <w:szCs w:val="28"/>
        </w:rPr>
        <w:t>г</w:t>
      </w:r>
      <w:r w:rsidR="006375DA">
        <w:rPr>
          <w:sz w:val="28"/>
          <w:szCs w:val="28"/>
        </w:rPr>
        <w:t xml:space="preserve">. </w:t>
      </w:r>
      <w:r w:rsidR="00BC3A00">
        <w:rPr>
          <w:sz w:val="28"/>
          <w:szCs w:val="28"/>
        </w:rPr>
        <w:t>**</w:t>
      </w:r>
      <w:r w:rsidR="00D8314E">
        <w:rPr>
          <w:sz w:val="28"/>
          <w:szCs w:val="28"/>
        </w:rPr>
        <w:t xml:space="preserve"> </w:t>
      </w:r>
      <w:r w:rsidR="00BC3A00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7B5AEC">
        <w:rPr>
          <w:sz w:val="28"/>
          <w:szCs w:val="28"/>
        </w:rPr>
        <w:t xml:space="preserve"> и</w:t>
      </w:r>
      <w:r w:rsidR="008751C1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>проживания: Республика Татарстан,</w:t>
      </w:r>
      <w:r w:rsidR="00461555">
        <w:rPr>
          <w:sz w:val="28"/>
          <w:szCs w:val="28"/>
        </w:rPr>
        <w:t xml:space="preserve"> г. </w:t>
      </w:r>
      <w:r w:rsidR="00702B1E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, ул. </w:t>
      </w:r>
      <w:r w:rsidR="00702B1E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, д. </w:t>
      </w:r>
      <w:r w:rsidR="00702B1E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, кв. </w:t>
      </w:r>
      <w:r w:rsidR="00702B1E">
        <w:rPr>
          <w:sz w:val="28"/>
          <w:szCs w:val="28"/>
        </w:rPr>
        <w:t>хх</w:t>
      </w:r>
      <w:r w:rsidRPr="00DB1ED0">
        <w:rPr>
          <w:sz w:val="28"/>
          <w:szCs w:val="28"/>
        </w:rPr>
        <w:t>; образование:</w:t>
      </w:r>
      <w:r w:rsidR="00702B1E">
        <w:rPr>
          <w:sz w:val="28"/>
          <w:szCs w:val="28"/>
        </w:rPr>
        <w:t xml:space="preserve"> </w:t>
      </w:r>
      <w:r w:rsidR="00702B1E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сведения о занятости: </w:t>
      </w:r>
      <w:r w:rsidR="00702B1E">
        <w:rPr>
          <w:sz w:val="28"/>
          <w:szCs w:val="28"/>
        </w:rPr>
        <w:t>ххх</w:t>
      </w:r>
      <w:r w:rsidRPr="00DB1ED0">
        <w:rPr>
          <w:sz w:val="28"/>
          <w:szCs w:val="28"/>
        </w:rPr>
        <w:t xml:space="preserve"> семейное положение: </w:t>
      </w:r>
      <w:r w:rsidR="00702B1E">
        <w:rPr>
          <w:sz w:val="28"/>
          <w:szCs w:val="28"/>
        </w:rPr>
        <w:t>хх</w:t>
      </w:r>
      <w:r w:rsidRPr="00DB1ED0">
        <w:rPr>
          <w:sz w:val="28"/>
          <w:szCs w:val="28"/>
        </w:rPr>
        <w:t>),</w:t>
      </w:r>
    </w:p>
    <w:p w:rsidR="00DB1ED0" w:rsidRPr="00DB1ED0" w:rsidP="00DB1ED0" w14:paraId="1F6B7D49" w14:textId="77777777">
      <w:pPr>
        <w:jc w:val="center"/>
        <w:rPr>
          <w:spacing w:val="100"/>
          <w:sz w:val="28"/>
          <w:szCs w:val="28"/>
        </w:rPr>
      </w:pPr>
    </w:p>
    <w:p w:rsidR="00DB1ED0" w:rsidRPr="00DB1ED0" w:rsidP="00DB1ED0" w14:paraId="79B22B1D" w14:textId="77777777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 w14:paraId="432CF052" w14:textId="77777777">
      <w:pPr>
        <w:jc w:val="center"/>
        <w:rPr>
          <w:spacing w:val="100"/>
          <w:sz w:val="28"/>
          <w:szCs w:val="28"/>
        </w:rPr>
      </w:pPr>
    </w:p>
    <w:p w:rsidR="00976443" w:rsidP="00873BB3" w14:paraId="2E0C4C23" w14:textId="26191E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Кононенко Д.В.</w:t>
      </w:r>
      <w:r w:rsidR="00A2185E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 w:rsidR="00461555">
        <w:rPr>
          <w:sz w:val="28"/>
          <w:szCs w:val="28"/>
        </w:rPr>
        <w:t>2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52158F">
        <w:rPr>
          <w:sz w:val="28"/>
          <w:szCs w:val="28"/>
        </w:rPr>
        <w:t xml:space="preserve">около дома </w:t>
      </w:r>
      <w:r w:rsidR="00702B1E">
        <w:rPr>
          <w:sz w:val="28"/>
          <w:szCs w:val="28"/>
        </w:rPr>
        <w:t>хх</w:t>
      </w:r>
      <w:r w:rsidR="0052158F">
        <w:rPr>
          <w:sz w:val="28"/>
          <w:szCs w:val="28"/>
        </w:rPr>
        <w:t xml:space="preserve"> по ул. </w:t>
      </w:r>
      <w:r w:rsidR="00702B1E">
        <w:rPr>
          <w:sz w:val="28"/>
          <w:szCs w:val="28"/>
        </w:rPr>
        <w:t>хх</w:t>
      </w:r>
      <w:r w:rsidR="00461555">
        <w:rPr>
          <w:sz w:val="28"/>
          <w:szCs w:val="28"/>
        </w:rPr>
        <w:t xml:space="preserve"> г. Зеленодольск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>
        <w:rPr>
          <w:sz w:val="28"/>
          <w:szCs w:val="28"/>
        </w:rPr>
        <w:t>сидел</w:t>
      </w:r>
      <w:r w:rsidR="0052158F">
        <w:rPr>
          <w:sz w:val="28"/>
          <w:szCs w:val="28"/>
        </w:rPr>
        <w:t xml:space="preserve"> на земле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ориентируясь в пространстве и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 w:rsidR="00814DBE">
        <w:rPr>
          <w:sz w:val="28"/>
          <w:szCs w:val="28"/>
        </w:rPr>
        <w:t>и</w:t>
      </w:r>
      <w:r w:rsidR="000D1BB1">
        <w:rPr>
          <w:sz w:val="28"/>
          <w:szCs w:val="28"/>
        </w:rPr>
        <w:t>зо рта исходил резкий неприятный запах алкоголя</w:t>
      </w:r>
      <w:r w:rsidR="00461555">
        <w:rPr>
          <w:sz w:val="28"/>
          <w:szCs w:val="28"/>
        </w:rPr>
        <w:t>,</w:t>
      </w:r>
      <w:r w:rsidRPr="00461555" w:rsidR="00461555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>в связи с чем был доставлен в вытрезвитель г. Зеленодольск,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Кононенко Д.В.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C1649B" w:rsidP="00336D76" w14:paraId="28D1A618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Кононенко Д.В.</w:t>
      </w:r>
      <w:r w:rsidR="00A2185E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</w:t>
      </w:r>
      <w:r w:rsidR="005E3C57">
        <w:rPr>
          <w:sz w:val="28"/>
          <w:szCs w:val="28"/>
        </w:rPr>
        <w:t>, вину в совершении административного правонарушения признал</w:t>
      </w:r>
      <w:r>
        <w:rPr>
          <w:sz w:val="28"/>
          <w:szCs w:val="28"/>
        </w:rPr>
        <w:t>.</w:t>
      </w:r>
    </w:p>
    <w:p w:rsidR="00FC03E2" w:rsidP="00336D76" w14:paraId="0DDDB639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D8314E">
        <w:rPr>
          <w:sz w:val="28"/>
          <w:szCs w:val="28"/>
        </w:rPr>
        <w:t>Кононенко Д.В.</w:t>
      </w:r>
      <w:r w:rsidR="00A2185E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 xml:space="preserve"> и </w:t>
      </w:r>
      <w:r w:rsidR="00D8314E">
        <w:rPr>
          <w:sz w:val="28"/>
          <w:szCs w:val="28"/>
        </w:rPr>
        <w:t>очевидца</w:t>
      </w:r>
      <w:r w:rsidR="00461555">
        <w:rPr>
          <w:sz w:val="28"/>
          <w:szCs w:val="28"/>
        </w:rPr>
        <w:t>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5E3C57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D8314E">
        <w:rPr>
          <w:sz w:val="28"/>
          <w:szCs w:val="28"/>
        </w:rPr>
        <w:t>Кононенко Д.В.</w:t>
      </w:r>
      <w:r w:rsidR="00A2185E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D8314E">
        <w:rPr>
          <w:sz w:val="28"/>
          <w:szCs w:val="28"/>
        </w:rPr>
        <w:t>0</w:t>
      </w:r>
      <w:r w:rsidR="006375DA">
        <w:rPr>
          <w:sz w:val="28"/>
          <w:szCs w:val="28"/>
        </w:rPr>
        <w:t>2</w:t>
      </w:r>
      <w:r w:rsidRPr="00F6321F" w:rsidR="00F6321F">
        <w:rPr>
          <w:sz w:val="28"/>
          <w:szCs w:val="28"/>
        </w:rPr>
        <w:t>:</w:t>
      </w:r>
      <w:r w:rsidR="00D8314E">
        <w:rPr>
          <w:sz w:val="28"/>
          <w:szCs w:val="28"/>
        </w:rPr>
        <w:t>4</w:t>
      </w:r>
      <w:r w:rsidR="005E3C57">
        <w:rPr>
          <w:sz w:val="28"/>
          <w:szCs w:val="28"/>
        </w:rPr>
        <w:t>0</w:t>
      </w:r>
      <w:r w:rsidR="006375DA">
        <w:rPr>
          <w:sz w:val="28"/>
          <w:szCs w:val="28"/>
        </w:rPr>
        <w:t xml:space="preserve"> 1</w:t>
      </w:r>
      <w:r w:rsidR="00D8314E">
        <w:rPr>
          <w:sz w:val="28"/>
          <w:szCs w:val="28"/>
        </w:rPr>
        <w:t>3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461555">
        <w:rPr>
          <w:sz w:val="28"/>
          <w:szCs w:val="28"/>
        </w:rPr>
        <w:t>0</w:t>
      </w:r>
      <w:r w:rsidR="00D8314E">
        <w:rPr>
          <w:sz w:val="28"/>
          <w:szCs w:val="28"/>
        </w:rPr>
        <w:t>4</w:t>
      </w:r>
      <w:r w:rsidR="005E3C57">
        <w:rPr>
          <w:sz w:val="28"/>
          <w:szCs w:val="28"/>
        </w:rPr>
        <w:t>:</w:t>
      </w:r>
      <w:r w:rsidR="00D8314E">
        <w:rPr>
          <w:sz w:val="28"/>
          <w:szCs w:val="28"/>
        </w:rPr>
        <w:t>15</w:t>
      </w:r>
      <w:r w:rsidR="005E3C57">
        <w:rPr>
          <w:sz w:val="28"/>
          <w:szCs w:val="28"/>
        </w:rPr>
        <w:t xml:space="preserve"> </w:t>
      </w:r>
      <w:r w:rsidR="006375DA">
        <w:rPr>
          <w:sz w:val="28"/>
          <w:szCs w:val="28"/>
        </w:rPr>
        <w:t>1</w:t>
      </w:r>
      <w:r w:rsidR="00461555">
        <w:rPr>
          <w:sz w:val="28"/>
          <w:szCs w:val="28"/>
        </w:rPr>
        <w:t>3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A2185E">
        <w:rPr>
          <w:sz w:val="28"/>
          <w:szCs w:val="28"/>
        </w:rPr>
        <w:t>.</w:t>
      </w:r>
    </w:p>
    <w:p w:rsidR="007E4D17" w:rsidP="00835C51" w14:paraId="0DA45179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73D63B3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314E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 Ранее Кононенко Д.В. неоднократно привлекался к административной ответственности за нарушения общественного порядка и другие виды административных правонарушений, в связи с чем неоднократно отбывал административный арест, а назначенные ему штрафы не уплачивал, что также учитывается судом при назначении наказания</w:t>
      </w:r>
      <w:r w:rsidR="00ED5A1D">
        <w:rPr>
          <w:sz w:val="28"/>
          <w:szCs w:val="28"/>
        </w:rPr>
        <w:t>.</w:t>
      </w:r>
    </w:p>
    <w:p w:rsidR="00835C51" w:rsidRPr="00D80C08" w:rsidP="00835C51" w14:paraId="7CAB7A68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5983F3AC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3627EC1F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349A248C" w14:textId="77777777">
      <w:pPr>
        <w:jc w:val="center"/>
        <w:rPr>
          <w:spacing w:val="100"/>
          <w:sz w:val="28"/>
          <w:szCs w:val="28"/>
        </w:rPr>
      </w:pPr>
    </w:p>
    <w:p w:rsidR="00DB1ED0" w:rsidP="00DB1ED0" w14:paraId="1878ED0C" w14:textId="1ED28668">
      <w:pPr>
        <w:pStyle w:val="BodyText"/>
        <w:ind w:firstLine="567"/>
        <w:rPr>
          <w:sz w:val="28"/>
          <w:szCs w:val="28"/>
        </w:rPr>
      </w:pPr>
      <w:r w:rsidRPr="009A7A71">
        <w:rPr>
          <w:sz w:val="28"/>
          <w:szCs w:val="28"/>
        </w:rPr>
        <w:t xml:space="preserve">Кононенко </w:t>
      </w:r>
      <w:r w:rsidR="00702B1E">
        <w:rPr>
          <w:sz w:val="28"/>
          <w:szCs w:val="28"/>
        </w:rPr>
        <w:t>Д. В.</w:t>
      </w:r>
      <w:r w:rsidRPr="009A7A71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6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 w14:paraId="722AA532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461555">
        <w:rPr>
          <w:sz w:val="28"/>
          <w:szCs w:val="28"/>
        </w:rPr>
        <w:t>0</w:t>
      </w:r>
      <w:r w:rsidR="009A7A71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9A7A71">
        <w:rPr>
          <w:sz w:val="28"/>
          <w:szCs w:val="28"/>
        </w:rPr>
        <w:t>0</w:t>
      </w:r>
      <w:r w:rsidR="000235C3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6375DA">
        <w:rPr>
          <w:sz w:val="28"/>
          <w:szCs w:val="28"/>
        </w:rPr>
        <w:t>1</w:t>
      </w:r>
      <w:r w:rsidR="00461555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 w14:paraId="69106613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3528CAEF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78FDF91B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424A692F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3BB20AF6" w14:textId="43A9B608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385B65DF" w14:textId="77777777">
      <w:pPr>
        <w:pStyle w:val="BodyText"/>
        <w:rPr>
          <w:sz w:val="28"/>
          <w:szCs w:val="28"/>
        </w:rPr>
      </w:pPr>
    </w:p>
    <w:p w:rsidR="00E93105" w:rsidP="00835C51" w14:paraId="01F8A243" w14:textId="2CB620E7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7637C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2B1E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A7A71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3A0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314E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86C62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86C49A8-CC03-DD4D-B01A-BCC4CFAD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