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99B" w:rsidP="0078799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 w:rsidR="0059750C">
        <w:rPr>
          <w:rFonts w:ascii="Times New Roman" w:hAnsi="Times New Roman" w:cs="Times New Roman"/>
        </w:rPr>
        <w:t>УИД 16MS0171-01-2022-00</w:t>
      </w:r>
      <w:r>
        <w:rPr>
          <w:rFonts w:ascii="Times New Roman" w:hAnsi="Times New Roman" w:cs="Times New Roman"/>
        </w:rPr>
        <w:t>0</w:t>
      </w:r>
      <w:r w:rsidR="00597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8</w:t>
      </w:r>
      <w:r w:rsidR="005975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59750C">
        <w:rPr>
          <w:rFonts w:ascii="Times New Roman" w:hAnsi="Times New Roman" w:cs="Times New Roman"/>
        </w:rPr>
        <w:t>30</w:t>
      </w:r>
    </w:p>
    <w:p w:rsidR="0078799B" w:rsidP="0078799B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5-148/2022</w:t>
      </w:r>
    </w:p>
    <w:p w:rsidR="0078799B" w:rsidP="0078799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799B" w:rsidP="0078799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8799B" w:rsidP="0078799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8799B" w:rsidP="007879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8799B" w:rsidP="007879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9B" w:rsidP="0078799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8799B" w:rsidP="0078799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Валиева И</w:t>
      </w:r>
      <w:r w:rsidR="00CF0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0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F037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>работающего, привлекавшегося к административной ответственности по статье 12.9 части 2 КоАП РФ (</w:t>
      </w:r>
      <w:r w:rsidR="005975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2021 г.),   </w:t>
      </w:r>
    </w:p>
    <w:p w:rsidR="0078799B" w:rsidP="0078799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8799B" w:rsidP="0078799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8799B" w:rsidP="0078799B">
      <w:pPr>
        <w:pStyle w:val="BodyText"/>
        <w:spacing w:after="0"/>
        <w:jc w:val="center"/>
        <w:rPr>
          <w:sz w:val="28"/>
          <w:szCs w:val="28"/>
        </w:rPr>
      </w:pP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9октябр</w:t>
      </w:r>
      <w:r>
        <w:rPr>
          <w:rFonts w:ascii="Times New Roman" w:hAnsi="Times New Roman" w:cs="Times New Roman"/>
          <w:sz w:val="28"/>
          <w:szCs w:val="28"/>
        </w:rPr>
        <w:t xml:space="preserve">я 2021 года Валиев И.И.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 И.И. в судебном заседании вину признал, пояснил, что штраф оплатил 14 февраля 2022 г. 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Валиева И.И. подтверждается протоколом по делу об административном правонарушении </w:t>
      </w:r>
      <w:r w:rsidRPr="00514BD4" w:rsidR="00CF037C">
        <w:rPr>
          <w:sz w:val="28"/>
          <w:szCs w:val="28"/>
        </w:rPr>
        <w:t>«обезличено</w:t>
      </w:r>
      <w:r w:rsidRPr="00514BD4" w:rsidR="00CF037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14 февраля 2022 г., постановлением по делу об административном правонарушении №</w:t>
      </w:r>
      <w:r w:rsidRPr="00514BD4" w:rsidR="00CF037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75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2021 г., сведениями из ГИС ГМП об отсутствии отметки об уплате штрафа. 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Валиев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Валиеву И.И. мировой судья учитывает характер совершенного правонарушения, личность правонарушителя.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8799B" w:rsidP="0078799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8799B" w:rsidP="0078799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И</w:t>
      </w:r>
      <w:r w:rsidR="00CF0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03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78799B" w:rsidP="007879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8799B" w:rsidP="007879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8799B" w:rsidP="0078799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8799B" w:rsidP="007879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8799B" w:rsidP="007879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8799B" w:rsidP="0078799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CF037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8799B" w:rsidP="0078799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799B" w:rsidP="007879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8799B" w:rsidP="0078799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8799B" w:rsidP="00787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8799B" w:rsidP="0078799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FF0"/>
    <w:sectPr w:rsidSect="007879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FF0"/>
    <w:rsid w:val="004E19BC"/>
    <w:rsid w:val="00514BD4"/>
    <w:rsid w:val="0059750C"/>
    <w:rsid w:val="006879AB"/>
    <w:rsid w:val="0078799B"/>
    <w:rsid w:val="00CF037C"/>
    <w:rsid w:val="00E26FF0"/>
    <w:rsid w:val="00F143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99B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8799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87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8799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87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8799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8799B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8799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8799B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8799B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8799B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8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9A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