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3D22" w:rsidRPr="00A3763E" w:rsidP="00BE2C2B">
      <w:pPr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A23D22" w:rsidRPr="00A3763E" w:rsidP="00BE2C2B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№ 5-285/2/2022, хранящемся в судебном участке № 2 по Мамадышскому судебному району РТ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A3763E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A3763E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A3763E">
        <w:rPr>
          <w:kern w:val="2"/>
          <w:sz w:val="22"/>
          <w:szCs w:val="22"/>
          <w:lang w:val="en-US"/>
        </w:rPr>
        <w:t>, http://mirsud.tatar.ru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  <w:lang w:val="en-US"/>
        </w:rPr>
      </w:pP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A3763E">
        <w:rPr>
          <w:spacing w:val="100"/>
          <w:kern w:val="2"/>
          <w:sz w:val="22"/>
          <w:szCs w:val="22"/>
        </w:rPr>
        <w:t>ПОСТАНОВЛЕНИЕ</w:t>
      </w:r>
    </w:p>
    <w:p w:rsidR="00A23D22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о назначении административного наказания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21 июня 2022 года</w:t>
      </w:r>
      <w:r w:rsidRPr="00A3763E">
        <w:rPr>
          <w:kern w:val="2"/>
          <w:sz w:val="22"/>
          <w:szCs w:val="22"/>
        </w:rPr>
        <w:tab/>
        <w:t xml:space="preserve">Дело № 5-285/2/2022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right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УИД: 16</w:t>
      </w:r>
      <w:r w:rsidRPr="00A3763E">
        <w:rPr>
          <w:kern w:val="2"/>
          <w:sz w:val="22"/>
          <w:szCs w:val="22"/>
          <w:lang w:val="en-US"/>
        </w:rPr>
        <w:t>MS</w:t>
      </w:r>
      <w:r w:rsidRPr="00A3763E">
        <w:rPr>
          <w:kern w:val="2"/>
          <w:sz w:val="22"/>
          <w:szCs w:val="22"/>
        </w:rPr>
        <w:t>0160-01-2022-001130-27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right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A3763E">
        <w:rPr>
          <w:kern w:val="2"/>
          <w:sz w:val="22"/>
          <w:szCs w:val="22"/>
        </w:rPr>
        <w:t>Фахрутдинова Ильхама Ильдаровича (п</w:t>
      </w:r>
      <w:r>
        <w:rPr>
          <w:kern w:val="2"/>
          <w:sz w:val="22"/>
          <w:szCs w:val="22"/>
        </w:rPr>
        <w:t xml:space="preserve">аспорт … ), родившегося </w:t>
      </w:r>
      <w:r>
        <w:rPr>
          <w:kern w:val="2"/>
          <w:sz w:val="22"/>
          <w:szCs w:val="22"/>
        </w:rPr>
        <w:br/>
        <w:t>…</w:t>
      </w:r>
      <w:r w:rsidRPr="00A3763E">
        <w:rPr>
          <w:kern w:val="2"/>
          <w:sz w:val="22"/>
          <w:szCs w:val="22"/>
        </w:rPr>
        <w:t xml:space="preserve"> года в </w:t>
      </w:r>
      <w:r>
        <w:rPr>
          <w:kern w:val="2"/>
          <w:sz w:val="22"/>
          <w:szCs w:val="22"/>
        </w:rPr>
        <w:t xml:space="preserve">… </w:t>
      </w:r>
      <w:r w:rsidRPr="00A3763E">
        <w:rPr>
          <w:kern w:val="2"/>
          <w:sz w:val="22"/>
          <w:szCs w:val="22"/>
        </w:rPr>
        <w:t xml:space="preserve">,  зарегистрированного и проживающего </w:t>
      </w:r>
      <w:r>
        <w:rPr>
          <w:kern w:val="2"/>
          <w:sz w:val="22"/>
          <w:szCs w:val="22"/>
        </w:rPr>
        <w:t xml:space="preserve">по адресу: … , гражданина РФ, с … образованием, … , работающего … в … </w:t>
      </w:r>
      <w:r w:rsidRPr="00A3763E">
        <w:rPr>
          <w:kern w:val="2"/>
          <w:sz w:val="22"/>
          <w:szCs w:val="22"/>
        </w:rPr>
        <w:t>, инвалидности не имеющего, п</w:t>
      </w:r>
      <w:r w:rsidRPr="00A3763E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A23D22" w:rsidRPr="00A3763E" w:rsidP="00BE2C2B">
      <w:pPr>
        <w:widowControl w:val="0"/>
        <w:tabs>
          <w:tab w:val="left" w:pos="0"/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A3763E">
        <w:rPr>
          <w:spacing w:val="100"/>
          <w:kern w:val="2"/>
          <w:sz w:val="22"/>
          <w:szCs w:val="22"/>
        </w:rPr>
        <w:t>УСТАНОВИЛ: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6 июня 2022 года в 07 час. 45 мин. на 5 км автомобильной дороги, соединяющей федеральную трассу М-7 «Волга» и г. Мамадыш Мамадышского района РТ, Фахрутдинов И.И. управлял автомобилем марки «</w:t>
      </w:r>
      <w:r w:rsidRPr="00A3763E">
        <w:rPr>
          <w:kern w:val="2"/>
          <w:sz w:val="22"/>
          <w:szCs w:val="22"/>
          <w:lang w:val="en-US"/>
        </w:rPr>
        <w:t>VOLKSWAGEN</w:t>
      </w:r>
      <w:r w:rsidRPr="00A3763E">
        <w:rPr>
          <w:kern w:val="2"/>
          <w:sz w:val="22"/>
          <w:szCs w:val="22"/>
        </w:rPr>
        <w:t xml:space="preserve"> </w:t>
      </w:r>
      <w:r w:rsidRPr="00A3763E">
        <w:rPr>
          <w:kern w:val="2"/>
          <w:sz w:val="22"/>
          <w:szCs w:val="22"/>
          <w:lang w:val="en-US"/>
        </w:rPr>
        <w:t>Polo</w:t>
      </w:r>
      <w:r w:rsidRPr="00A3763E">
        <w:rPr>
          <w:kern w:val="2"/>
          <w:sz w:val="22"/>
          <w:szCs w:val="22"/>
        </w:rPr>
        <w:t>», государственный р</w:t>
      </w:r>
      <w:r>
        <w:rPr>
          <w:kern w:val="2"/>
          <w:sz w:val="22"/>
          <w:szCs w:val="22"/>
        </w:rPr>
        <w:t xml:space="preserve">егистрационный знак …  </w:t>
      </w:r>
      <w:r w:rsidRPr="00A3763E">
        <w:rPr>
          <w:kern w:val="2"/>
          <w:sz w:val="22"/>
          <w:szCs w:val="22"/>
        </w:rPr>
        <w:t xml:space="preserve">, находясь в состоянии опьянения.   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Фахрутдинов И.И. в судебном заседании с протоколом об административном правонарушении не согласился, вину не признал, пояснив, что он в состоянии опьянения транспортным средством не управлял. Он принимает таблетки в связи с заболеванием пищеварительной системы. 5 июня 2022 года в 11 часов ночи он ходил в баню, выпил литр пива. До этого принимал таблетки, поскольку были проблемы с пищеварением. Он работает в бригаде в г. Набережные Челны. С утра из Малмыжского района должен был ехать другой водитель, но не смог, пришлось ему сесть за руль. С утра болел живот, он ничего не ел. Какие таблетки он принимал</w:t>
      </w:r>
      <w:r>
        <w:rPr>
          <w:kern w:val="2"/>
          <w:sz w:val="22"/>
          <w:szCs w:val="22"/>
        </w:rPr>
        <w:t>,</w:t>
      </w:r>
      <w:r w:rsidRPr="00A3763E">
        <w:rPr>
          <w:kern w:val="2"/>
          <w:sz w:val="22"/>
          <w:szCs w:val="22"/>
        </w:rPr>
        <w:t xml:space="preserve"> не знает, давала ему его мать. 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Выслушав Фахрутдинова И.И., проверив и изучив материалы дела, мировой судья приходит к следующему.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A3763E">
          <w:rPr>
            <w:kern w:val="2"/>
            <w:sz w:val="22"/>
            <w:szCs w:val="22"/>
          </w:rPr>
          <w:t>деяния</w:t>
        </w:r>
      </w:hyperlink>
      <w:r w:rsidRPr="00A3763E">
        <w:rPr>
          <w:sz w:val="22"/>
          <w:szCs w:val="22"/>
        </w:rPr>
        <w:t>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A3763E">
          <w:rPr>
            <w:kern w:val="2"/>
            <w:sz w:val="22"/>
            <w:szCs w:val="22"/>
          </w:rPr>
          <w:t>частью 3 статьи 12.27</w:t>
        </w:r>
      </w:hyperlink>
      <w:r w:rsidRPr="00A3763E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23D22" w:rsidRPr="0076472F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A3763E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76472F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76472F">
          <w:rPr>
            <w:rStyle w:val="highlightsearch"/>
            <w:sz w:val="22"/>
            <w:szCs w:val="22"/>
          </w:rPr>
          <w:t>8</w:t>
        </w:r>
      </w:hyperlink>
      <w:r w:rsidRPr="0076472F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76472F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76472F">
        <w:rPr>
          <w:sz w:val="22"/>
          <w:szCs w:val="22"/>
        </w:rPr>
        <w:t xml:space="preserve"> данного кодекса.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76472F">
        <w:rPr>
          <w:sz w:val="22"/>
          <w:szCs w:val="22"/>
        </w:rPr>
        <w:t>Определение факта нахождения лица в состоянии опьянения при упра</w:t>
      </w:r>
      <w:r w:rsidRPr="00A3763E">
        <w:rPr>
          <w:sz w:val="22"/>
          <w:szCs w:val="22"/>
        </w:rPr>
        <w:t>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sz w:val="22"/>
          <w:szCs w:val="22"/>
        </w:rPr>
        <w:t xml:space="preserve">В пункте 20 Постановления Пленума Верховного Суда РФ от 24 марта 2005 года </w:t>
      </w:r>
      <w:r w:rsidRPr="00A3763E">
        <w:rPr>
          <w:sz w:val="22"/>
          <w:szCs w:val="22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</w:t>
      </w:r>
      <w:r w:rsidRPr="0076472F">
        <w:rPr>
          <w:sz w:val="22"/>
          <w:szCs w:val="22"/>
        </w:rPr>
        <w:t xml:space="preserve">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76472F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76472F">
        <w:rPr>
          <w:sz w:val="22"/>
          <w:szCs w:val="22"/>
        </w:rPr>
        <w:t xml:space="preserve"> КоАП РФ, конкретной статьи </w:t>
      </w:r>
      <w:hyperlink r:id="rId10" w:history="1">
        <w:r w:rsidRPr="0076472F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76472F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76472F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76472F">
        <w:rPr>
          <w:sz w:val="22"/>
          <w:szCs w:val="22"/>
        </w:rPr>
        <w:t xml:space="preserve"> РФ относит к полномочиям су</w:t>
      </w:r>
      <w:r w:rsidRPr="00A3763E">
        <w:rPr>
          <w:sz w:val="22"/>
          <w:szCs w:val="22"/>
        </w:rPr>
        <w:t xml:space="preserve">дьи. </w:t>
      </w:r>
    </w:p>
    <w:p w:rsidR="00A23D22" w:rsidRPr="00A3763E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Фахрутдиновым И.И.пункта 2.7 ПДД РФ, за которое предусмотрена административная ответственность по части 1 статьи 12.8 КоАП РФ. </w:t>
      </w:r>
    </w:p>
    <w:p w:rsidR="00A23D22" w:rsidRPr="00A3763E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A23D22" w:rsidRPr="00A3763E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Факт совершения Фахрутдиновым И.И.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- протоколом 16 РТ № 01778391 об адми</w:t>
      </w:r>
      <w:r>
        <w:rPr>
          <w:kern w:val="2"/>
          <w:sz w:val="22"/>
          <w:szCs w:val="22"/>
        </w:rPr>
        <w:t xml:space="preserve">нистративном правонарушении от </w:t>
      </w:r>
      <w:r w:rsidRPr="00A3763E">
        <w:rPr>
          <w:kern w:val="2"/>
          <w:sz w:val="22"/>
          <w:szCs w:val="22"/>
        </w:rPr>
        <w:t xml:space="preserve">6 июня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- справкой ИАЗ ОСБ ДПС ГИБДД МВД по РТ,</w:t>
      </w:r>
      <w:r>
        <w:rPr>
          <w:kern w:val="2"/>
          <w:sz w:val="22"/>
          <w:szCs w:val="22"/>
        </w:rPr>
        <w:t xml:space="preserve"> из которого усматривается, что </w:t>
      </w:r>
      <w:r w:rsidRPr="00A3763E">
        <w:rPr>
          <w:kern w:val="2"/>
          <w:sz w:val="22"/>
          <w:szCs w:val="22"/>
        </w:rPr>
        <w:t xml:space="preserve">Фахрутдинов И.И. ранее по частям 2, 4, 6 статьи 264 и статьёй 264.1 УК РФ, не привлекался (л.д. 3);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протоколом 16 ОТ № 207548 об отстранении от управления транспортным средством от </w:t>
      </w:r>
      <w:r>
        <w:rPr>
          <w:kern w:val="2"/>
          <w:sz w:val="22"/>
          <w:szCs w:val="22"/>
        </w:rPr>
        <w:br/>
      </w:r>
      <w:r w:rsidRPr="00A3763E">
        <w:rPr>
          <w:kern w:val="2"/>
          <w:sz w:val="22"/>
          <w:szCs w:val="22"/>
        </w:rPr>
        <w:t xml:space="preserve">6 июня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4);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актом 16 АО № 159724 освидетельствования на состояние алкогольного опьянения от 6 июня 2022 года и бумажным носителем к данному акту, из которых следует, что с помощью прибора Юпитер, имеющий заводской  № 013132, с датой последней поверки прибора 8 июня 2021 года, проводилось освидетельствование Фахрутдинова И.И.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0,354 мг/л, с результатом освидетельствования он не согласился (л.д. 5, 6);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протоколом 16 03 № 00058079 о направлении на медицинское освидетельствование на состояние опьянения от 6 июня 2022 года, составленный в связи с несогласием с результатами освидетельствования на состояние алкогольного опьянения (л.д. 7);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актом № 53 медицинского освидетельствования на состояние опьянения от 6 июня 2022 года, согласно которому у Фахрутдинова И.И. установления состояние опьянения с результатом в 0,222 мг/л (л.д. 8-9);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- протоколом 16 ТЗ № 083291 о задержании транспортного средства от 6 июня 2022 года, согласно которому автомобиль марки «</w:t>
      </w:r>
      <w:r w:rsidRPr="00A3763E">
        <w:rPr>
          <w:kern w:val="2"/>
          <w:sz w:val="22"/>
          <w:szCs w:val="22"/>
          <w:lang w:val="en-US"/>
        </w:rPr>
        <w:t>VOLKSWAGEN</w:t>
      </w:r>
      <w:r w:rsidRPr="00A3763E">
        <w:rPr>
          <w:kern w:val="2"/>
          <w:sz w:val="22"/>
          <w:szCs w:val="22"/>
        </w:rPr>
        <w:t xml:space="preserve"> </w:t>
      </w:r>
      <w:r w:rsidRPr="00A3763E">
        <w:rPr>
          <w:kern w:val="2"/>
          <w:sz w:val="22"/>
          <w:szCs w:val="22"/>
          <w:lang w:val="en-US"/>
        </w:rPr>
        <w:t>Polo</w:t>
      </w:r>
      <w:r w:rsidRPr="00A3763E">
        <w:rPr>
          <w:kern w:val="2"/>
          <w:sz w:val="22"/>
          <w:szCs w:val="22"/>
        </w:rPr>
        <w:t>», государственный р</w:t>
      </w:r>
      <w:r>
        <w:rPr>
          <w:kern w:val="2"/>
          <w:sz w:val="22"/>
          <w:szCs w:val="22"/>
        </w:rPr>
        <w:t xml:space="preserve">егистрационный знак … </w:t>
      </w:r>
      <w:r w:rsidRPr="00A3763E">
        <w:rPr>
          <w:kern w:val="2"/>
          <w:sz w:val="22"/>
          <w:szCs w:val="22"/>
        </w:rPr>
        <w:t xml:space="preserve">, которым управлял Фахрутдинов И.И., задержан и помещён на специализированную стоянку ГБУ «БДД» г. Мамадыш (л.д. 10); </w:t>
      </w:r>
    </w:p>
    <w:p w:rsidR="00A23D22" w:rsidRPr="00A3763E" w:rsidP="0003738E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карточкой операции с в/у, из которого усматривается, что Фахрутдинов И.И. имеет водительское удостоверение установленного образца с отрытыми категориями  В, В1 (AS), С, С1, СЕ, С1Е, М, действительное до 26 марта 2031 года (л.д. 11);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- рапортом сотрудника полиции ОМВД России по Мамадышскому району РТ (л.д.7);</w:t>
      </w:r>
    </w:p>
    <w:p w:rsidR="00A23D22" w:rsidRPr="00A3763E" w:rsidP="0003738E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A3763E">
        <w:rPr>
          <w:kern w:val="2"/>
          <w:sz w:val="22"/>
          <w:szCs w:val="22"/>
          <w:lang w:val="en-US"/>
        </w:rPr>
        <w:t>CD</w:t>
      </w:r>
      <w:r w:rsidRPr="00A3763E">
        <w:rPr>
          <w:kern w:val="2"/>
          <w:sz w:val="22"/>
          <w:szCs w:val="22"/>
        </w:rPr>
        <w:t>, на котором отражена</w:t>
      </w:r>
      <w:r w:rsidRPr="00A3763E">
        <w:rPr>
          <w:sz w:val="22"/>
          <w:szCs w:val="22"/>
        </w:rPr>
        <w:t xml:space="preserve"> процедура применения в отношении </w:t>
      </w:r>
      <w:r w:rsidRPr="00A3763E">
        <w:rPr>
          <w:kern w:val="2"/>
          <w:sz w:val="22"/>
          <w:szCs w:val="22"/>
        </w:rPr>
        <w:t>Фахрутдинова И.И.</w:t>
      </w:r>
      <w:r w:rsidRPr="00A3763E">
        <w:rPr>
          <w:sz w:val="22"/>
          <w:szCs w:val="22"/>
        </w:rPr>
        <w:t xml:space="preserve"> мер обеспечения производства по делу об административном правонарушении </w:t>
      </w:r>
      <w:r w:rsidRPr="00A3763E">
        <w:rPr>
          <w:kern w:val="2"/>
          <w:sz w:val="22"/>
          <w:szCs w:val="22"/>
        </w:rPr>
        <w:t xml:space="preserve">(л.д. 12); </w:t>
      </w:r>
    </w:p>
    <w:p w:rsidR="00A23D22" w:rsidRPr="00A3763E" w:rsidP="00FF44E4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копией паспорта со свидетельством о поверке прибора Юпитер, имеющий заводской  № 013132, с помощью которого проводилось освидетельствование Фахрутдинова И.И. на состояние алкогольного опьянения, действительное до 8 июня 2022 года (л.д. 13);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- письменным объяснением инспектора ДПС Мухаметханова Р.Ф. (л.д. 15). </w:t>
      </w:r>
    </w:p>
    <w:p w:rsidR="00A23D22" w:rsidRPr="0076472F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76472F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76472F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23D22" w:rsidRPr="0076472F" w:rsidP="00BE2C2B">
      <w:pPr>
        <w:widowControl w:val="0"/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76472F">
        <w:rPr>
          <w:sz w:val="22"/>
          <w:szCs w:val="22"/>
        </w:rPr>
        <w:t xml:space="preserve">При применении в отношении </w:t>
      </w:r>
      <w:r w:rsidRPr="0076472F">
        <w:rPr>
          <w:kern w:val="2"/>
          <w:sz w:val="22"/>
          <w:szCs w:val="22"/>
        </w:rPr>
        <w:t>Фахрутдинова И.И.</w:t>
      </w:r>
      <w:r w:rsidRPr="0076472F">
        <w:rPr>
          <w:sz w:val="22"/>
          <w:szCs w:val="22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76472F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</w:t>
      </w:r>
      <w:r w:rsidRPr="00A3763E">
        <w:rPr>
          <w:kern w:val="2"/>
          <w:sz w:val="22"/>
          <w:szCs w:val="22"/>
        </w:rPr>
        <w:t>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Каких-либо нарушений при применен</w:t>
      </w:r>
      <w:r>
        <w:rPr>
          <w:kern w:val="2"/>
          <w:sz w:val="22"/>
          <w:szCs w:val="22"/>
        </w:rPr>
        <w:t xml:space="preserve">ии мер обеспечения в отношении </w:t>
      </w:r>
      <w:r w:rsidRPr="00A3763E">
        <w:rPr>
          <w:kern w:val="2"/>
          <w:sz w:val="22"/>
          <w:szCs w:val="22"/>
        </w:rPr>
        <w:t xml:space="preserve">Фахрутдинова И.И. не установлено. </w:t>
      </w:r>
    </w:p>
    <w:p w:rsidR="00A23D22" w:rsidRPr="00A3763E" w:rsidP="00BE2C2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Фахрутдинову И.И.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Фахрутдиновым И.И. представлено не было. 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Факт управления Фахрутдиновым И.И.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sz w:val="22"/>
          <w:szCs w:val="22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мировым судьёй не установлено.</w:t>
      </w:r>
    </w:p>
    <w:p w:rsidR="00A23D22" w:rsidRPr="00A3763E" w:rsidP="00BE2C2B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Из представленной справки на л.д. 3 усматривается, что на момент совершения правонарушения по настоящему делу Фахрутдинов И.И.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A23D22" w:rsidRPr="00A3763E" w:rsidP="00BE2C2B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Таким образом, мировой судья не усматривает в действиях Фахрутдинова И.И. признаков уголовно-наказуемого деяния, в связи с чем его действия правильно квалифицированы по части 1 статьи 12.8 КоАП РФ.</w:t>
      </w:r>
    </w:p>
    <w:p w:rsidR="00A23D22" w:rsidRPr="00A3763E" w:rsidP="00BE2C2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sz w:val="22"/>
          <w:szCs w:val="22"/>
        </w:rPr>
        <w:t>Установленных законом оснований, исключающих производство по делу об административном правонарушении, мировым судьёй не установлено.</w:t>
      </w:r>
      <w:r w:rsidRPr="00A3763E">
        <w:rPr>
          <w:kern w:val="2"/>
          <w:sz w:val="22"/>
          <w:szCs w:val="22"/>
        </w:rPr>
        <w:t xml:space="preserve">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A23D22" w:rsidRPr="0076472F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A3763E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Фахрутдинова И.И.. по части 1 статьи 12.8 КоАП РФ, как управление транспортным средством водителем, находящимся в состоянии опьянения, когда</w:t>
      </w:r>
      <w:r w:rsidRPr="00A3763E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76472F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76472F">
        <w:rPr>
          <w:sz w:val="22"/>
          <w:szCs w:val="22"/>
        </w:rPr>
        <w:t xml:space="preserve">. </w:t>
      </w:r>
    </w:p>
    <w:p w:rsidR="00A23D22" w:rsidRPr="00A3763E" w:rsidP="00BE2C2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6472F">
        <w:rPr>
          <w:sz w:val="22"/>
          <w:szCs w:val="22"/>
        </w:rPr>
        <w:t>Довод </w:t>
      </w:r>
      <w:r w:rsidRPr="0076472F">
        <w:rPr>
          <w:kern w:val="2"/>
          <w:sz w:val="22"/>
          <w:szCs w:val="22"/>
        </w:rPr>
        <w:t>Фахрутдинова И.И.</w:t>
      </w:r>
      <w:r w:rsidRPr="0076472F">
        <w:rPr>
          <w:sz w:val="22"/>
          <w:szCs w:val="22"/>
        </w:rPr>
        <w:t xml:space="preserve"> о том, что он </w:t>
      </w:r>
      <w:r w:rsidRPr="0076472F">
        <w:rPr>
          <w:rStyle w:val="Emphasis"/>
          <w:i w:val="0"/>
          <w:iCs w:val="0"/>
          <w:sz w:val="22"/>
          <w:szCs w:val="22"/>
        </w:rPr>
        <w:t>принимал</w:t>
      </w:r>
      <w:r w:rsidRPr="0076472F">
        <w:rPr>
          <w:sz w:val="22"/>
          <w:szCs w:val="22"/>
        </w:rPr>
        <w:t> </w:t>
      </w:r>
      <w:r w:rsidRPr="0076472F">
        <w:rPr>
          <w:rStyle w:val="Emphasis"/>
          <w:i w:val="0"/>
          <w:iCs w:val="0"/>
          <w:sz w:val="22"/>
          <w:szCs w:val="22"/>
        </w:rPr>
        <w:t>лекарства</w:t>
      </w:r>
      <w:r w:rsidRPr="0076472F">
        <w:rPr>
          <w:sz w:val="22"/>
          <w:szCs w:val="22"/>
        </w:rPr>
        <w:t xml:space="preserve">, не влияют на квалификацию его действий по части 1 статьи </w:t>
      </w:r>
      <w:r w:rsidRPr="0076472F">
        <w:rPr>
          <w:rStyle w:val="Emphasis"/>
          <w:i w:val="0"/>
          <w:iCs w:val="0"/>
          <w:sz w:val="22"/>
          <w:szCs w:val="22"/>
        </w:rPr>
        <w:t>12</w:t>
      </w:r>
      <w:r w:rsidRPr="0076472F">
        <w:rPr>
          <w:sz w:val="22"/>
          <w:szCs w:val="22"/>
        </w:rPr>
        <w:t>.</w:t>
      </w:r>
      <w:r w:rsidRPr="0076472F">
        <w:rPr>
          <w:rStyle w:val="Emphasis"/>
          <w:i w:val="0"/>
          <w:iCs w:val="0"/>
          <w:sz w:val="22"/>
          <w:szCs w:val="22"/>
        </w:rPr>
        <w:t>8</w:t>
      </w:r>
      <w:r w:rsidRPr="0076472F">
        <w:rPr>
          <w:sz w:val="22"/>
          <w:szCs w:val="22"/>
        </w:rPr>
        <w:t xml:space="preserve"> КоАП РФ, поскольку употребление </w:t>
      </w:r>
      <w:r w:rsidRPr="0076472F">
        <w:rPr>
          <w:kern w:val="2"/>
          <w:sz w:val="22"/>
          <w:szCs w:val="22"/>
        </w:rPr>
        <w:t>Фахрутдиновым И.И.</w:t>
      </w:r>
      <w:r w:rsidRPr="0076472F">
        <w:rPr>
          <w:rStyle w:val="Emphasis"/>
          <w:i w:val="0"/>
          <w:iCs w:val="0"/>
          <w:sz w:val="22"/>
          <w:szCs w:val="22"/>
        </w:rPr>
        <w:t xml:space="preserve"> лекарственных</w:t>
      </w:r>
      <w:r w:rsidRPr="0076472F">
        <w:rPr>
          <w:sz w:val="22"/>
          <w:szCs w:val="22"/>
        </w:rPr>
        <w:t> </w:t>
      </w:r>
      <w:r w:rsidRPr="0076472F">
        <w:rPr>
          <w:rStyle w:val="Emphasis"/>
          <w:i w:val="0"/>
          <w:iCs w:val="0"/>
          <w:sz w:val="22"/>
          <w:szCs w:val="22"/>
        </w:rPr>
        <w:t>препаратов</w:t>
      </w:r>
      <w:r w:rsidRPr="0076472F">
        <w:rPr>
          <w:sz w:val="22"/>
          <w:szCs w:val="22"/>
        </w:rPr>
        <w:t> не исключает его виновность в совершении правонарушения, предусмотренного частью 1 статьи 12.8 КоАП РФ, так как в соответствии с </w:t>
      </w:r>
      <w:hyperlink r:id="rId11" w:anchor="/document/1305770/entry/27" w:history="1">
        <w:r w:rsidRPr="0076472F">
          <w:rPr>
            <w:rStyle w:val="Hyperlink"/>
            <w:color w:val="auto"/>
            <w:sz w:val="22"/>
            <w:szCs w:val="22"/>
            <w:u w:val="none"/>
          </w:rPr>
          <w:t>пунктом 2.7 </w:t>
        </w:r>
      </w:hyperlink>
      <w:r w:rsidRPr="0076472F">
        <w:rPr>
          <w:sz w:val="22"/>
          <w:szCs w:val="22"/>
        </w:rPr>
        <w:t>ПДД Р</w:t>
      </w:r>
      <w:r w:rsidRPr="00A3763E">
        <w:rPr>
          <w:sz w:val="22"/>
          <w:szCs w:val="22"/>
        </w:rPr>
        <w:t xml:space="preserve">Ф водителю запрещено управлять транспортным средством в состоянии любого вида опьянения (алкогольного, наркотического или иного) независимо от причины, вызвавшей такое опьянение, которое, в частности, может явиться следствием употребления разрешенных к применению </w:t>
      </w:r>
      <w:r w:rsidRPr="00A3763E">
        <w:rPr>
          <w:rStyle w:val="Emphasis"/>
          <w:i w:val="0"/>
          <w:iCs w:val="0"/>
          <w:sz w:val="22"/>
          <w:szCs w:val="22"/>
        </w:rPr>
        <w:t>лекарственных</w:t>
      </w:r>
      <w:r w:rsidRPr="00A3763E">
        <w:rPr>
          <w:sz w:val="22"/>
          <w:szCs w:val="22"/>
        </w:rPr>
        <w:t xml:space="preserve"> </w:t>
      </w:r>
      <w:r w:rsidRPr="00A3763E">
        <w:rPr>
          <w:rStyle w:val="Emphasis"/>
          <w:i w:val="0"/>
          <w:iCs w:val="0"/>
          <w:sz w:val="22"/>
          <w:szCs w:val="22"/>
        </w:rPr>
        <w:t>препаратов</w:t>
      </w:r>
      <w:r w:rsidRPr="00A3763E">
        <w:rPr>
          <w:sz w:val="22"/>
          <w:szCs w:val="22"/>
        </w:rPr>
        <w:t>.</w:t>
      </w:r>
      <w:r w:rsidRPr="00A3763E">
        <w:rPr>
          <w:kern w:val="2"/>
          <w:sz w:val="22"/>
          <w:szCs w:val="22"/>
        </w:rPr>
        <w:t xml:space="preserve"> </w:t>
      </w:r>
    </w:p>
    <w:p w:rsidR="00A23D22" w:rsidRPr="00A3763E" w:rsidP="00BE2C2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При назначении административного наказания Фахрутдинову И.И.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отягчающее административную ответственность.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Обстоятельств, смягчающих административную ответственность, по делу не установлено. </w:t>
      </w:r>
    </w:p>
    <w:p w:rsidR="00A23D22" w:rsidRPr="00A3763E" w:rsidP="003B55A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В силу части 1 статьи 4.6 КоАП РФ л</w:t>
      </w:r>
      <w:r w:rsidRPr="00A3763E">
        <w:rPr>
          <w:sz w:val="22"/>
          <w:szCs w:val="22"/>
        </w:rPr>
        <w:t xml:space="preserve"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8" w:anchor="/document/12125267/entry/462" w:history="1">
        <w:r w:rsidRPr="0076472F">
          <w:rPr>
            <w:rStyle w:val="Hyperlink"/>
            <w:color w:val="auto"/>
            <w:sz w:val="22"/>
            <w:szCs w:val="22"/>
            <w:u w:val="none"/>
          </w:rPr>
          <w:t>частью 2</w:t>
        </w:r>
      </w:hyperlink>
      <w:r w:rsidRPr="0076472F">
        <w:rPr>
          <w:sz w:val="22"/>
          <w:szCs w:val="22"/>
        </w:rPr>
        <w:t xml:space="preserve"> </w:t>
      </w:r>
      <w:r w:rsidRPr="00A3763E">
        <w:rPr>
          <w:sz w:val="22"/>
          <w:szCs w:val="22"/>
        </w:rPr>
        <w:t xml:space="preserve">настоящей статьи.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Согласно справке о нарушениях (л.д. 3), Фахрутдинов И.И.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Фахрутдиновым И.И. однородного правонарушения в срок, установленный статьёй 4.6 КоАП РФ.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23D22" w:rsidRPr="00A3763E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23D22" w:rsidRPr="00A3763E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763E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A23D22" w:rsidRPr="00A3763E" w:rsidP="003B55A3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Фахрутдинову И.И.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Фахрутдинова И.И. </w:t>
      </w:r>
    </w:p>
    <w:p w:rsidR="00A23D22" w:rsidRPr="00A3763E" w:rsidP="003B55A3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A3763E">
        <w:rPr>
          <w:spacing w:val="100"/>
          <w:kern w:val="2"/>
          <w:sz w:val="22"/>
          <w:szCs w:val="22"/>
        </w:rPr>
        <w:t>ПОСТАНОВИЛ: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Фахрутдинова Ильхама Ильдаровича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r w:rsidRPr="00A3763E">
        <w:rPr>
          <w:sz w:val="22"/>
          <w:szCs w:val="22"/>
        </w:rPr>
        <w:t>регистрационно-экзаменационную группу ГИБДД отдела МВД России по Малмыжскому району</w:t>
      </w:r>
      <w:r w:rsidRPr="00A3763E">
        <w:rPr>
          <w:kern w:val="2"/>
          <w:sz w:val="22"/>
          <w:szCs w:val="22"/>
        </w:rPr>
        <w:t xml:space="preserve">. </w:t>
      </w:r>
    </w:p>
    <w:p w:rsidR="00A23D22" w:rsidRPr="00A3763E" w:rsidP="00BE2C2B">
      <w:pPr>
        <w:pStyle w:val="ConsPlusNormal"/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A23D22" w:rsidRPr="00A3763E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A3763E">
        <w:rPr>
          <w:kern w:val="2"/>
          <w:sz w:val="22"/>
          <w:szCs w:val="22"/>
        </w:rPr>
        <w:tab/>
        <w:t xml:space="preserve">     Габдульхаков А.Р.</w:t>
      </w:r>
    </w:p>
    <w:p w:rsidR="00A23D22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A23D22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A23D22" w:rsidRPr="00A3763E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A23D22" w:rsidRPr="0076472F" w:rsidP="00B20209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Реквизиты для уплаты штраф: наименование получателя платежа – УФК по РТ (УГИБДД МВД по РТ); КПП – 165945001; ИНН – 1654002946; ОКТМО </w:t>
      </w:r>
      <w:r w:rsidRPr="0076472F">
        <w:rPr>
          <w:kern w:val="2"/>
          <w:sz w:val="22"/>
          <w:szCs w:val="22"/>
        </w:rPr>
        <w:t xml:space="preserve">– 92701000; № счёта получателя платежа – 03100643000000011100 в Отделение – НБ РТ//УФК по РТ г. Казань; БИК – 019205400; кор./сч. – 40102810445370000079; УИН – 18810416221990027005; КБК – 18811601123010001140; наименование платежа – административный штраф по ч. 1 ст. 12.8 КоАП РФ, по постановлению мирового судьи № 5-285/2/2022 от 21.06.2022, 8 (85563) 4-00-65, 4-00-66, по протоколу 1 взвода 2 роты ОСБ ДПС ГИБДД МВД по РТ. </w:t>
      </w:r>
    </w:p>
    <w:p w:rsidR="00A23D22" w:rsidRPr="0076472F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6472F">
        <w:rPr>
          <w:kern w:val="2"/>
          <w:sz w:val="22"/>
          <w:szCs w:val="22"/>
          <w:lang w:eastAsia="en-US"/>
        </w:rPr>
        <w:t xml:space="preserve">Разъяснить </w:t>
      </w:r>
      <w:r w:rsidRPr="0076472F">
        <w:rPr>
          <w:kern w:val="2"/>
          <w:sz w:val="22"/>
          <w:szCs w:val="22"/>
        </w:rPr>
        <w:t>лицу, в отношении которого ведётся производство по делу об административном правонарушении</w:t>
      </w:r>
      <w:r w:rsidRPr="0076472F">
        <w:rPr>
          <w:kern w:val="2"/>
          <w:sz w:val="22"/>
          <w:szCs w:val="22"/>
          <w:lang w:eastAsia="en-US"/>
        </w:rPr>
        <w:t xml:space="preserve">, что </w:t>
      </w:r>
      <w:r w:rsidRPr="0076472F">
        <w:rPr>
          <w:kern w:val="2"/>
          <w:sz w:val="22"/>
          <w:szCs w:val="22"/>
        </w:rPr>
        <w:t xml:space="preserve">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76472F">
          <w:rPr>
            <w:kern w:val="2"/>
            <w:sz w:val="22"/>
            <w:szCs w:val="22"/>
          </w:rPr>
          <w:t>частями 1.1</w:t>
        </w:r>
      </w:hyperlink>
      <w:r w:rsidRPr="0076472F">
        <w:rPr>
          <w:kern w:val="2"/>
          <w:sz w:val="22"/>
          <w:szCs w:val="22"/>
        </w:rPr>
        <w:t xml:space="preserve">, </w:t>
      </w:r>
      <w:hyperlink r:id="rId13" w:history="1">
        <w:r w:rsidRPr="0076472F">
          <w:rPr>
            <w:kern w:val="2"/>
            <w:sz w:val="22"/>
            <w:szCs w:val="22"/>
          </w:rPr>
          <w:t>1.3</w:t>
        </w:r>
      </w:hyperlink>
      <w:r w:rsidRPr="0076472F">
        <w:rPr>
          <w:kern w:val="2"/>
          <w:sz w:val="22"/>
          <w:szCs w:val="22"/>
        </w:rPr>
        <w:t xml:space="preserve">, </w:t>
      </w:r>
      <w:hyperlink r:id="rId14" w:history="1">
        <w:r w:rsidRPr="0076472F">
          <w:rPr>
            <w:kern w:val="2"/>
            <w:sz w:val="22"/>
            <w:szCs w:val="22"/>
          </w:rPr>
          <w:t>1.3-1</w:t>
        </w:r>
      </w:hyperlink>
      <w:r w:rsidRPr="0076472F">
        <w:rPr>
          <w:kern w:val="2"/>
          <w:sz w:val="22"/>
          <w:szCs w:val="22"/>
        </w:rPr>
        <w:t xml:space="preserve"> и </w:t>
      </w:r>
      <w:hyperlink r:id="rId15" w:history="1">
        <w:r w:rsidRPr="0076472F">
          <w:rPr>
            <w:kern w:val="2"/>
            <w:sz w:val="22"/>
            <w:szCs w:val="22"/>
          </w:rPr>
          <w:t>1.4</w:t>
        </w:r>
      </w:hyperlink>
      <w:r w:rsidRPr="0076472F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76472F">
          <w:rPr>
            <w:kern w:val="2"/>
            <w:sz w:val="22"/>
            <w:szCs w:val="22"/>
          </w:rPr>
          <w:t>статьей 31.5</w:t>
        </w:r>
      </w:hyperlink>
      <w:r w:rsidRPr="0076472F">
        <w:rPr>
          <w:kern w:val="2"/>
          <w:sz w:val="22"/>
          <w:szCs w:val="22"/>
        </w:rPr>
        <w:t xml:space="preserve"> настоящего Кодекса.</w:t>
      </w:r>
    </w:p>
    <w:p w:rsidR="00A23D22" w:rsidRPr="00A3763E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A23D22" w:rsidRPr="00A3763E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A23D22" w:rsidRPr="0076472F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3763E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A3763E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76472F">
          <w:rPr>
            <w:rStyle w:val="Hyperlink"/>
            <w:color w:val="auto"/>
            <w:kern w:val="2"/>
            <w:sz w:val="22"/>
            <w:szCs w:val="22"/>
          </w:rPr>
          <w:t>водительского удостоверения</w:t>
        </w:r>
      </w:hyperlink>
      <w:r w:rsidRPr="0076472F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A23D22" w:rsidRPr="0076472F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6472F">
        <w:rPr>
          <w:kern w:val="2"/>
          <w:sz w:val="22"/>
          <w:szCs w:val="22"/>
        </w:rPr>
        <w:t xml:space="preserve">Согласно частям 1.1 и 2 статьи 32.7 КоАП РФ, </w:t>
      </w:r>
      <w:r w:rsidRPr="0076472F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76472F">
          <w:rPr>
            <w:kern w:val="2"/>
            <w:sz w:val="22"/>
            <w:szCs w:val="22"/>
            <w:lang w:eastAsia="en-US"/>
          </w:rPr>
          <w:t>частями 1</w:t>
        </w:r>
      </w:hyperlink>
      <w:r w:rsidRPr="0076472F">
        <w:rPr>
          <w:kern w:val="2"/>
          <w:sz w:val="22"/>
          <w:szCs w:val="22"/>
          <w:lang w:eastAsia="en-US"/>
        </w:rPr>
        <w:t xml:space="preserve"> - </w:t>
      </w:r>
      <w:hyperlink r:id="rId18" w:history="1">
        <w:r w:rsidRPr="0076472F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76472F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23D22" w:rsidRPr="00A3763E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6472F">
        <w:rPr>
          <w:kern w:val="2"/>
          <w:sz w:val="22"/>
          <w:szCs w:val="22"/>
          <w:lang w:eastAsia="en-US"/>
        </w:rPr>
        <w:t xml:space="preserve">В случае </w:t>
      </w:r>
      <w:hyperlink r:id="rId19" w:history="1">
        <w:r w:rsidRPr="0076472F">
          <w:rPr>
            <w:kern w:val="2"/>
            <w:sz w:val="22"/>
            <w:szCs w:val="22"/>
            <w:lang w:eastAsia="en-US"/>
          </w:rPr>
          <w:t>уклонения</w:t>
        </w:r>
      </w:hyperlink>
      <w:r w:rsidRPr="0076472F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</w:t>
      </w:r>
      <w:r w:rsidRPr="00A3763E">
        <w:rPr>
          <w:kern w:val="2"/>
          <w:sz w:val="22"/>
          <w:szCs w:val="22"/>
          <w:lang w:eastAsia="en-US"/>
        </w:rPr>
        <w:t>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23D22" w:rsidRPr="00A3763E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A23D22" w:rsidRPr="00A3763E" w:rsidP="00B20209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sectPr w:rsidSect="00A3763E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22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3738E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C13"/>
    <w:rsid w:val="00062F11"/>
    <w:rsid w:val="000663C6"/>
    <w:rsid w:val="00066E0A"/>
    <w:rsid w:val="00071B01"/>
    <w:rsid w:val="00071C6E"/>
    <w:rsid w:val="00071F47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053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16D28"/>
    <w:rsid w:val="00120CDD"/>
    <w:rsid w:val="00120ED6"/>
    <w:rsid w:val="00121D31"/>
    <w:rsid w:val="00121D9D"/>
    <w:rsid w:val="00122464"/>
    <w:rsid w:val="00123D42"/>
    <w:rsid w:val="00124285"/>
    <w:rsid w:val="00124C5D"/>
    <w:rsid w:val="00125A2A"/>
    <w:rsid w:val="0012673C"/>
    <w:rsid w:val="001303C4"/>
    <w:rsid w:val="00131C36"/>
    <w:rsid w:val="00132D13"/>
    <w:rsid w:val="001341E2"/>
    <w:rsid w:val="00135888"/>
    <w:rsid w:val="00135DB0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57527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815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9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6549"/>
    <w:rsid w:val="001F7084"/>
    <w:rsid w:val="00201B76"/>
    <w:rsid w:val="002032FC"/>
    <w:rsid w:val="00204974"/>
    <w:rsid w:val="002074AF"/>
    <w:rsid w:val="002074D6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4D3C"/>
    <w:rsid w:val="002673AD"/>
    <w:rsid w:val="0026758F"/>
    <w:rsid w:val="00267C75"/>
    <w:rsid w:val="00267E6D"/>
    <w:rsid w:val="00270232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3F8A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1992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76146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5A3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0C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C04"/>
    <w:rsid w:val="00431D26"/>
    <w:rsid w:val="004333AE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2B6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4E8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4DF9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6CCE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153"/>
    <w:rsid w:val="00576B00"/>
    <w:rsid w:val="00577E64"/>
    <w:rsid w:val="00580956"/>
    <w:rsid w:val="005810EB"/>
    <w:rsid w:val="00582DFE"/>
    <w:rsid w:val="00585859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1EA1"/>
    <w:rsid w:val="005F2212"/>
    <w:rsid w:val="005F2241"/>
    <w:rsid w:val="005F2AF8"/>
    <w:rsid w:val="005F7083"/>
    <w:rsid w:val="00601EB2"/>
    <w:rsid w:val="0060276A"/>
    <w:rsid w:val="00603625"/>
    <w:rsid w:val="00605F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4EFA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2ABD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481B"/>
    <w:rsid w:val="00685A01"/>
    <w:rsid w:val="00685E89"/>
    <w:rsid w:val="00686064"/>
    <w:rsid w:val="00686E63"/>
    <w:rsid w:val="00687687"/>
    <w:rsid w:val="00687D06"/>
    <w:rsid w:val="00690134"/>
    <w:rsid w:val="006911E9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038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472F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52E4"/>
    <w:rsid w:val="007D6AF4"/>
    <w:rsid w:val="007D6DA1"/>
    <w:rsid w:val="007E3F4A"/>
    <w:rsid w:val="007E4685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1E1A"/>
    <w:rsid w:val="00832A08"/>
    <w:rsid w:val="00834AE5"/>
    <w:rsid w:val="00834E8B"/>
    <w:rsid w:val="0084161D"/>
    <w:rsid w:val="00841BDA"/>
    <w:rsid w:val="00842BC1"/>
    <w:rsid w:val="00844773"/>
    <w:rsid w:val="00844949"/>
    <w:rsid w:val="008457C4"/>
    <w:rsid w:val="00846055"/>
    <w:rsid w:val="008469AF"/>
    <w:rsid w:val="008471AA"/>
    <w:rsid w:val="008479C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A32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2898"/>
    <w:rsid w:val="008832C7"/>
    <w:rsid w:val="00884555"/>
    <w:rsid w:val="00886113"/>
    <w:rsid w:val="0088799C"/>
    <w:rsid w:val="00892AE8"/>
    <w:rsid w:val="00895AD9"/>
    <w:rsid w:val="0089646A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6FD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D7D0C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CC2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3852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0F3F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C95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3D22"/>
    <w:rsid w:val="00A240B8"/>
    <w:rsid w:val="00A24D62"/>
    <w:rsid w:val="00A25185"/>
    <w:rsid w:val="00A2591B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3763E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4BC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0023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0209"/>
    <w:rsid w:val="00B24348"/>
    <w:rsid w:val="00B25BCB"/>
    <w:rsid w:val="00B264A1"/>
    <w:rsid w:val="00B267BF"/>
    <w:rsid w:val="00B32EA5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2D17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2D43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2C2B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A7198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4ECF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1AFA"/>
    <w:rsid w:val="00DA24FE"/>
    <w:rsid w:val="00DA264F"/>
    <w:rsid w:val="00DA2B1E"/>
    <w:rsid w:val="00DA35B3"/>
    <w:rsid w:val="00DA4111"/>
    <w:rsid w:val="00DA4975"/>
    <w:rsid w:val="00DA674F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22F2"/>
    <w:rsid w:val="00E03B02"/>
    <w:rsid w:val="00E04720"/>
    <w:rsid w:val="00E05ADD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C5A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6217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17A6C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1E27"/>
    <w:rsid w:val="00F524B5"/>
    <w:rsid w:val="00F53636"/>
    <w:rsid w:val="00F54073"/>
    <w:rsid w:val="00F54101"/>
    <w:rsid w:val="00F563E4"/>
    <w:rsid w:val="00F56E7A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663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D68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4E4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4D3C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D3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