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757CA4">
        <w:rPr>
          <w:rFonts w:ascii="Times New Roman" w:hAnsi="Times New Roman" w:cs="Times New Roman"/>
          <w:bCs/>
          <w:sz w:val="28"/>
          <w:szCs w:val="28"/>
        </w:rPr>
        <w:t>62</w:t>
      </w:r>
      <w:r w:rsidR="000113C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57CA4">
        <w:rPr>
          <w:rFonts w:ascii="Times New Roman" w:hAnsi="Times New Roman" w:cs="Times New Roman"/>
          <w:bCs/>
          <w:sz w:val="28"/>
          <w:szCs w:val="28"/>
        </w:rPr>
        <w:t>2</w:t>
      </w:r>
      <w:r w:rsidR="000113C7">
        <w:rPr>
          <w:rFonts w:ascii="Times New Roman" w:hAnsi="Times New Roman" w:cs="Times New Roman"/>
          <w:bCs/>
          <w:sz w:val="28"/>
          <w:szCs w:val="28"/>
        </w:rPr>
        <w:t>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757CA4">
        <w:rPr>
          <w:rFonts w:ascii="Times New Roman" w:hAnsi="Times New Roman" w:cs="Times New Roman"/>
          <w:sz w:val="28"/>
          <w:szCs w:val="28"/>
        </w:rPr>
        <w:t>21</w:t>
      </w:r>
      <w:r w:rsidR="000113C7">
        <w:rPr>
          <w:rFonts w:ascii="Times New Roman" w:hAnsi="Times New Roman" w:cs="Times New Roman"/>
          <w:sz w:val="28"/>
          <w:szCs w:val="28"/>
        </w:rPr>
        <w:t>2</w:t>
      </w:r>
      <w:r w:rsidR="00FC2163">
        <w:rPr>
          <w:rFonts w:ascii="Times New Roman" w:hAnsi="Times New Roman" w:cs="Times New Roman"/>
          <w:sz w:val="28"/>
          <w:szCs w:val="28"/>
        </w:rPr>
        <w:t>/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6A7034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A39F5">
        <w:rPr>
          <w:rFonts w:ascii="Times New Roman" w:hAnsi="Times New Roman" w:cs="Times New Roman"/>
          <w:sz w:val="28"/>
          <w:szCs w:val="28"/>
        </w:rPr>
        <w:t>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6A7034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CF64E2" w:rsidP="00FC216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B2C86">
        <w:rPr>
          <w:rFonts w:ascii="Times New Roman" w:hAnsi="Times New Roman" w:cs="Times New Roman"/>
          <w:sz w:val="28"/>
          <w:szCs w:val="28"/>
        </w:rPr>
        <w:t>……….</w:t>
      </w:r>
      <w:r w:rsidRPr="00FC2163" w:rsidR="00FC2163">
        <w:rPr>
          <w:rFonts w:ascii="Times New Roman" w:hAnsi="Times New Roman" w:cs="Times New Roman"/>
          <w:sz w:val="28"/>
          <w:szCs w:val="28"/>
        </w:rPr>
        <w:t>года рождения, уроженца с</w:t>
      </w:r>
      <w:r w:rsidR="00AB2C86">
        <w:rPr>
          <w:rFonts w:ascii="Times New Roman" w:hAnsi="Times New Roman" w:cs="Times New Roman"/>
          <w:sz w:val="28"/>
          <w:szCs w:val="28"/>
        </w:rPr>
        <w:t>………….</w:t>
      </w:r>
      <w:r w:rsidR="00757CA4">
        <w:rPr>
          <w:rFonts w:ascii="Times New Roman" w:hAnsi="Times New Roman" w:cs="Times New Roman"/>
          <w:sz w:val="28"/>
          <w:szCs w:val="28"/>
        </w:rPr>
        <w:t xml:space="preserve"> </w:t>
      </w:r>
      <w:r w:rsidRPr="00FC2163" w:rsidR="00FC2163">
        <w:rPr>
          <w:rFonts w:ascii="Times New Roman" w:hAnsi="Times New Roman" w:cs="Times New Roman"/>
          <w:sz w:val="28"/>
          <w:szCs w:val="28"/>
        </w:rPr>
        <w:t>Апастовского района РТ, заре</w:t>
      </w:r>
      <w:r w:rsidR="00757CA4">
        <w:rPr>
          <w:rFonts w:ascii="Times New Roman" w:hAnsi="Times New Roman" w:cs="Times New Roman"/>
          <w:sz w:val="28"/>
          <w:szCs w:val="28"/>
        </w:rPr>
        <w:t>гистрированного по адресу: 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Республика Татарстан, Апастовский район, </w:t>
      </w:r>
      <w:r w:rsidR="00AB2C86">
        <w:rPr>
          <w:rFonts w:ascii="Times New Roman" w:hAnsi="Times New Roman" w:cs="Times New Roman"/>
          <w:sz w:val="28"/>
          <w:szCs w:val="28"/>
        </w:rPr>
        <w:t>……</w:t>
      </w:r>
      <w:r w:rsidR="00FC2163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AB2C86">
        <w:rPr>
          <w:rFonts w:ascii="Times New Roman" w:hAnsi="Times New Roman" w:cs="Times New Roman"/>
          <w:sz w:val="28"/>
          <w:szCs w:val="28"/>
        </w:rPr>
        <w:t>………</w:t>
      </w:r>
      <w:r w:rsidR="00FC2163">
        <w:rPr>
          <w:rFonts w:ascii="Times New Roman" w:hAnsi="Times New Roman" w:cs="Times New Roman"/>
          <w:sz w:val="28"/>
          <w:szCs w:val="28"/>
        </w:rPr>
        <w:t xml:space="preserve">, 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RPr="006A7034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Гимадиев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0113C7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0113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0113C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113C7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Гимадиев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Гимадиев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>.</w:t>
      </w:r>
      <w:r w:rsidR="00AD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B826A8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B826A8">
        <w:rPr>
          <w:rFonts w:ascii="Times New Roman" w:hAnsi="Times New Roman" w:cs="Times New Roman"/>
          <w:sz w:val="28"/>
          <w:szCs w:val="28"/>
        </w:rPr>
        <w:t>извещен</w:t>
      </w:r>
      <w:r w:rsidR="00B826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B826A8">
        <w:rPr>
          <w:rFonts w:ascii="Times New Roman" w:hAnsi="Times New Roman" w:cs="Times New Roman"/>
          <w:sz w:val="28"/>
          <w:szCs w:val="28"/>
        </w:rPr>
        <w:t>Гимадиевым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B826A8">
        <w:rPr>
          <w:rFonts w:ascii="Times New Roman" w:hAnsi="Times New Roman" w:cs="Times New Roman"/>
          <w:sz w:val="28"/>
          <w:szCs w:val="28"/>
        </w:rPr>
        <w:t>РТ 0175463</w:t>
      </w:r>
      <w:r w:rsidR="000113C7">
        <w:rPr>
          <w:rFonts w:ascii="Times New Roman" w:hAnsi="Times New Roman" w:cs="Times New Roman"/>
          <w:sz w:val="28"/>
          <w:szCs w:val="28"/>
        </w:rPr>
        <w:t>1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826A8">
        <w:rPr>
          <w:rFonts w:ascii="Times New Roman" w:hAnsi="Times New Roman" w:cs="Times New Roman"/>
          <w:sz w:val="28"/>
          <w:szCs w:val="28"/>
        </w:rPr>
        <w:t>07.04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B826A8">
        <w:rPr>
          <w:rFonts w:ascii="Times New Roman" w:hAnsi="Times New Roman" w:cs="Times New Roman"/>
          <w:sz w:val="28"/>
          <w:szCs w:val="28"/>
        </w:rPr>
        <w:t>2162112441956</w:t>
      </w:r>
      <w:r w:rsidR="000113C7">
        <w:rPr>
          <w:rFonts w:ascii="Times New Roman" w:hAnsi="Times New Roman" w:cs="Times New Roman"/>
          <w:sz w:val="28"/>
          <w:szCs w:val="28"/>
        </w:rPr>
        <w:t>82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B826A8">
        <w:rPr>
          <w:rFonts w:ascii="Times New Roman" w:hAnsi="Times New Roman" w:cs="Times New Roman"/>
          <w:sz w:val="28"/>
          <w:szCs w:val="28"/>
        </w:rPr>
        <w:t>30.12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B826A8">
        <w:rPr>
          <w:rFonts w:ascii="Times New Roman" w:hAnsi="Times New Roman" w:cs="Times New Roman"/>
          <w:sz w:val="28"/>
          <w:szCs w:val="28"/>
        </w:rPr>
        <w:t>Гимадиева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826A8">
        <w:rPr>
          <w:rFonts w:ascii="Times New Roman" w:hAnsi="Times New Roman" w:cs="Times New Roman"/>
          <w:sz w:val="28"/>
          <w:szCs w:val="28"/>
        </w:rPr>
        <w:t>Гимадиев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86">
        <w:rPr>
          <w:rFonts w:ascii="Times New Roman" w:hAnsi="Times New Roman" w:cs="Times New Roman"/>
          <w:sz w:val="28"/>
          <w:szCs w:val="28"/>
        </w:rPr>
        <w:t>.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113C7">
        <w:rPr>
          <w:rFonts w:ascii="Times New Roman" w:hAnsi="Times New Roman" w:cs="Times New Roman"/>
          <w:sz w:val="28"/>
          <w:szCs w:val="28"/>
        </w:rPr>
        <w:t>1</w:t>
      </w:r>
      <w:r w:rsidR="00AB5EC3">
        <w:rPr>
          <w:rFonts w:ascii="Times New Roman" w:hAnsi="Times New Roman" w:cs="Times New Roman"/>
          <w:sz w:val="28"/>
          <w:szCs w:val="28"/>
        </w:rPr>
        <w:t>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0113C7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450C6D">
        <w:rPr>
          <w:rFonts w:ascii="Times New Roman" w:hAnsi="Times New Roman" w:cs="Times New Roman"/>
          <w:sz w:val="28"/>
          <w:szCs w:val="28"/>
        </w:rPr>
        <w:t>тысяч</w:t>
      </w:r>
      <w:r w:rsidR="000113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873D6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3D6" w:rsidR="006873D6">
        <w:rPr>
          <w:rFonts w:ascii="Times New Roman" w:hAnsi="Times New Roman" w:cs="Times New Roman"/>
          <w:color w:val="000000" w:themeColor="text1"/>
          <w:sz w:val="28"/>
          <w:szCs w:val="28"/>
        </w:rPr>
        <w:t>8130210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50C6D">
        <w:rPr>
          <w:rFonts w:ascii="Times New Roman" w:hAnsi="Times New Roman" w:cs="Times New Roman"/>
          <w:sz w:val="28"/>
          <w:szCs w:val="28"/>
        </w:rPr>
        <w:t>16 РТ 0175463</w:t>
      </w:r>
      <w:r w:rsidR="000113C7">
        <w:rPr>
          <w:rFonts w:ascii="Times New Roman" w:hAnsi="Times New Roman" w:cs="Times New Roman"/>
          <w:sz w:val="28"/>
          <w:szCs w:val="28"/>
        </w:rPr>
        <w:t>1</w:t>
      </w:r>
      <w:r w:rsidR="00450C6D">
        <w:rPr>
          <w:rFonts w:ascii="Times New Roman" w:hAnsi="Times New Roman" w:cs="Times New Roman"/>
          <w:sz w:val="28"/>
          <w:szCs w:val="28"/>
        </w:rPr>
        <w:t xml:space="preserve"> от 07.04.2022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50C6D">
        <w:rPr>
          <w:rFonts w:ascii="Times New Roman" w:hAnsi="Times New Roman" w:cs="Times New Roman"/>
          <w:sz w:val="28"/>
          <w:szCs w:val="28"/>
        </w:rPr>
        <w:t>Гимадиеву</w:t>
      </w:r>
      <w:r w:rsidR="00450C6D">
        <w:rPr>
          <w:rFonts w:ascii="Times New Roman" w:hAnsi="Times New Roman" w:cs="Times New Roman"/>
          <w:sz w:val="28"/>
          <w:szCs w:val="28"/>
        </w:rPr>
        <w:t xml:space="preserve"> </w:t>
      </w:r>
      <w:r w:rsidR="00450C6D">
        <w:rPr>
          <w:rFonts w:ascii="Times New Roman" w:hAnsi="Times New Roman" w:cs="Times New Roman"/>
          <w:sz w:val="28"/>
          <w:szCs w:val="28"/>
        </w:rPr>
        <w:t>Р.Р</w:t>
      </w:r>
      <w:r w:rsidR="00450C6D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6A7034">
      <w:pgSz w:w="11906" w:h="16838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13C7"/>
    <w:rsid w:val="000161AB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0C6D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16C2"/>
    <w:rsid w:val="004C6AE7"/>
    <w:rsid w:val="004D0B1E"/>
    <w:rsid w:val="004D5107"/>
    <w:rsid w:val="004E2962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3D6"/>
    <w:rsid w:val="00687C09"/>
    <w:rsid w:val="00696325"/>
    <w:rsid w:val="006A7034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57CA4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5009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2C86"/>
    <w:rsid w:val="00AB437A"/>
    <w:rsid w:val="00AB5EC3"/>
    <w:rsid w:val="00AC7A64"/>
    <w:rsid w:val="00AD0675"/>
    <w:rsid w:val="00AD22F6"/>
    <w:rsid w:val="00AD3A35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26A8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15F2"/>
    <w:rsid w:val="00F63385"/>
    <w:rsid w:val="00F64B40"/>
    <w:rsid w:val="00F748AA"/>
    <w:rsid w:val="00FC216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8EB2-EADA-4BE3-97B0-ABC38285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