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BE4AA4" w:rsidP="00D7338E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26</w:t>
      </w:r>
      <w:r w:rsidRPr="00BE4AA4" w:rsidR="00F15946">
        <w:rPr>
          <w:sz w:val="28"/>
          <w:szCs w:val="28"/>
        </w:rPr>
        <w:t xml:space="preserve"> мая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C66">
        <w:rPr>
          <w:sz w:val="28"/>
          <w:szCs w:val="28"/>
        </w:rPr>
        <w:t>Осипова Игоря Витальевича</w:t>
      </w:r>
      <w:r w:rsidRPr="00BE4AA4" w:rsidR="00C64C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&lt;данные изъяты&gt;  </w:t>
      </w:r>
      <w:r w:rsidRPr="00BE4AA4" w:rsidR="00C64C66">
        <w:rPr>
          <w:sz w:val="28"/>
          <w:szCs w:val="28"/>
        </w:rPr>
        <w:t xml:space="preserve">года рождения, уроженца  </w:t>
      </w:r>
      <w:r>
        <w:rPr>
          <w:sz w:val="28"/>
          <w:szCs w:val="28"/>
        </w:rPr>
        <w:t xml:space="preserve">&lt;данные изъяты&gt;  </w:t>
      </w:r>
      <w:r w:rsidR="00C64C66">
        <w:rPr>
          <w:sz w:val="28"/>
          <w:szCs w:val="28"/>
        </w:rPr>
        <w:t xml:space="preserve">района, с. </w:t>
      </w:r>
      <w:r>
        <w:rPr>
          <w:sz w:val="28"/>
          <w:szCs w:val="28"/>
        </w:rPr>
        <w:t xml:space="preserve">&lt;данные изъяты&gt; </w:t>
      </w:r>
      <w:r w:rsidRPr="00BE5F3F" w:rsidR="00C64C66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 xml:space="preserve">&lt;данные изъяты&gt;  </w:t>
      </w:r>
      <w:r w:rsidRPr="00BE5F3F" w:rsidR="00C64C66">
        <w:rPr>
          <w:sz w:val="28"/>
          <w:szCs w:val="28"/>
        </w:rPr>
        <w:t xml:space="preserve">район, с. </w:t>
      </w:r>
      <w:r>
        <w:rPr>
          <w:sz w:val="28"/>
          <w:szCs w:val="28"/>
        </w:rPr>
        <w:t xml:space="preserve">&lt;данные изъяты&gt; </w:t>
      </w:r>
      <w:r w:rsidRPr="00BE5F3F" w:rsidR="00C64C66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&lt;данные изъяты&gt; </w:t>
      </w:r>
      <w:r w:rsidRPr="00BE5F3F" w:rsidR="00C64C66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&lt;данные изъяты&gt; </w:t>
      </w:r>
      <w:r w:rsidRPr="00BE5F3F" w:rsidR="00C64C66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 xml:space="preserve">&lt;данные изъяты&gt;  </w:t>
      </w:r>
      <w:r w:rsidRPr="00BE5F3F" w:rsidR="00C64C66"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 xml:space="preserve">&lt;данные изъяты&gt; </w:t>
      </w:r>
      <w:r w:rsidRPr="00BE5F3F" w:rsidR="00C64C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&lt;данные изъяты&gt; </w:t>
      </w:r>
      <w:r w:rsidRPr="00BE5F3F" w:rsidR="00C64C66">
        <w:rPr>
          <w:sz w:val="28"/>
          <w:szCs w:val="28"/>
        </w:rPr>
        <w:t>, к административной ответственности привлекавшегося</w:t>
      </w:r>
      <w:r>
        <w:rPr>
          <w:sz w:val="28"/>
          <w:szCs w:val="28"/>
        </w:rPr>
        <w:t xml:space="preserve">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4B79D8">
        <w:rPr>
          <w:sz w:val="28"/>
          <w:szCs w:val="28"/>
        </w:rPr>
        <w:t xml:space="preserve">.02.2022 г.  </w:t>
      </w:r>
      <w:r>
        <w:rPr>
          <w:sz w:val="28"/>
          <w:szCs w:val="28"/>
        </w:rPr>
        <w:t xml:space="preserve">старшим государственным </w:t>
      </w:r>
      <w:r w:rsidR="004B79D8">
        <w:rPr>
          <w:sz w:val="28"/>
          <w:szCs w:val="28"/>
        </w:rPr>
        <w:t xml:space="preserve">инспектором капитаном полиции  </w:t>
      </w:r>
      <w:r>
        <w:rPr>
          <w:sz w:val="28"/>
          <w:szCs w:val="28"/>
        </w:rPr>
        <w:t>Валиуллиным Р.Р.</w:t>
      </w:r>
      <w:r w:rsidR="004B79D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D7338E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C64C66" w:rsidR="00C64C66">
        <w:rPr>
          <w:sz w:val="28"/>
          <w:szCs w:val="28"/>
        </w:rPr>
        <w:t xml:space="preserve"> </w:t>
      </w:r>
      <w:r w:rsidR="00C64C66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>к административной ответственности по ч.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A572E" w:rsidP="000A5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85B41">
        <w:rPr>
          <w:sz w:val="28"/>
          <w:szCs w:val="28"/>
        </w:rPr>
        <w:t>Осипов И.В.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 И.В.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D7338E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F0F4B">
        <w:rPr>
          <w:bCs/>
          <w:sz w:val="28"/>
          <w:szCs w:val="28"/>
        </w:rPr>
        <w:t>15</w:t>
      </w:r>
      <w:r w:rsidRPr="007C0A8D">
        <w:rPr>
          <w:sz w:val="28"/>
          <w:szCs w:val="28"/>
        </w:rPr>
        <w:t>.0</w:t>
      </w:r>
      <w:r w:rsidR="001F0F4B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 И.В.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1F0F4B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1F0F4B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85B41">
        <w:rPr>
          <w:sz w:val="28"/>
          <w:szCs w:val="28"/>
        </w:rPr>
        <w:t>25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1F0F4B">
        <w:rPr>
          <w:sz w:val="28"/>
          <w:szCs w:val="28"/>
        </w:rPr>
        <w:t>02</w:t>
      </w:r>
      <w:r w:rsidR="00685B41">
        <w:rPr>
          <w:sz w:val="28"/>
          <w:szCs w:val="28"/>
        </w:rPr>
        <w:t>.02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D7338E">
        <w:rPr>
          <w:sz w:val="28"/>
          <w:szCs w:val="28"/>
        </w:rPr>
        <w:t xml:space="preserve">&lt;данные изъяты&gt;  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Осипова И.В.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85B41">
        <w:rPr>
          <w:sz w:val="28"/>
          <w:szCs w:val="28"/>
        </w:rPr>
        <w:t xml:space="preserve">Осипову И.В. 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вины, раскаяние в содеянном, состояние здоровья его и близких родственников, </w:t>
      </w:r>
      <w:r w:rsidRPr="00047929" w:rsidR="00C64C66">
        <w:rPr>
          <w:sz w:val="28"/>
          <w:szCs w:val="28"/>
        </w:rPr>
        <w:t xml:space="preserve">принятые меры по оплате штрафа, </w:t>
      </w:r>
      <w:r>
        <w:rPr>
          <w:sz w:val="28"/>
          <w:szCs w:val="28"/>
        </w:rPr>
        <w:t>суд признает обстоятельствами, смягчающим административную ответственность.</w:t>
      </w:r>
    </w:p>
    <w:p w:rsidR="00C64C66" w:rsidP="00C64C6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C64C66" w:rsidRPr="00923F60" w:rsidP="00C64C66">
      <w:pPr>
        <w:ind w:firstLine="540"/>
        <w:jc w:val="both"/>
        <w:rPr>
          <w:sz w:val="28"/>
          <w:szCs w:val="28"/>
        </w:rPr>
      </w:pPr>
      <w:r w:rsidRPr="00923F60">
        <w:rPr>
          <w:sz w:val="28"/>
          <w:szCs w:val="28"/>
        </w:rPr>
        <w:t>Указанные обстоятельства приводят суд к убеждению, что достижение целей административного наказания возможно с назначением</w:t>
      </w:r>
      <w:r w:rsidRPr="00C64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Осипову И.В.  </w:t>
      </w:r>
      <w:r w:rsidRPr="00923F60">
        <w:rPr>
          <w:sz w:val="28"/>
          <w:szCs w:val="28"/>
        </w:rPr>
        <w:t xml:space="preserve">административного наказания в виде </w:t>
      </w:r>
      <w:r>
        <w:rPr>
          <w:sz w:val="28"/>
          <w:szCs w:val="28"/>
        </w:rPr>
        <w:t>ареста</w:t>
      </w:r>
      <w:r w:rsidRPr="00923F60">
        <w:rPr>
          <w:sz w:val="28"/>
          <w:szCs w:val="28"/>
        </w:rPr>
        <w:t xml:space="preserve">, т.к. назначение наказания в виде административного штрафа </w:t>
      </w:r>
      <w:r>
        <w:rPr>
          <w:sz w:val="28"/>
          <w:szCs w:val="28"/>
        </w:rPr>
        <w:t>является заведомо неисполнимой, с учетом личности, отношения к содеянному, обстоятельств отягчающих административную ответственность и вышеуказанных обстоятельств установленных судом</w:t>
      </w:r>
      <w:r w:rsidRPr="00923F60">
        <w:rPr>
          <w:sz w:val="28"/>
          <w:szCs w:val="28"/>
        </w:rPr>
        <w:t>.</w:t>
      </w:r>
    </w:p>
    <w:p w:rsidR="00C64C66" w:rsidP="00C64C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C64C66" w:rsidRPr="00D3351A" w:rsidP="00C64C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85B41">
        <w:rPr>
          <w:sz w:val="28"/>
          <w:szCs w:val="28"/>
        </w:rPr>
        <w:t xml:space="preserve">Осипова Игоря Витальевича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</w:t>
      </w:r>
      <w:r>
        <w:rPr>
          <w:sz w:val="28"/>
          <w:szCs w:val="28"/>
        </w:rPr>
        <w:t xml:space="preserve">и назначить ему наказание в виде </w:t>
      </w:r>
      <w:r w:rsidRPr="00D3351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 xml:space="preserve">4 </w:t>
      </w:r>
      <w:r w:rsidRPr="00D3351A">
        <w:rPr>
          <w:sz w:val="28"/>
          <w:szCs w:val="28"/>
        </w:rPr>
        <w:t>(</w:t>
      </w:r>
      <w:r>
        <w:rPr>
          <w:sz w:val="28"/>
          <w:szCs w:val="28"/>
        </w:rPr>
        <w:t>четыре</w:t>
      </w:r>
      <w:r w:rsidRPr="00D3351A">
        <w:rPr>
          <w:sz w:val="28"/>
          <w:szCs w:val="28"/>
        </w:rPr>
        <w:t>) сут</w:t>
      </w:r>
      <w:r>
        <w:rPr>
          <w:sz w:val="28"/>
          <w:szCs w:val="28"/>
        </w:rPr>
        <w:t>о</w:t>
      </w:r>
      <w:r w:rsidRPr="00D3351A">
        <w:rPr>
          <w:sz w:val="28"/>
          <w:szCs w:val="28"/>
        </w:rPr>
        <w:t>к.</w:t>
      </w:r>
    </w:p>
    <w:p w:rsidR="00C64C66" w:rsidRPr="00D61050" w:rsidP="00C64C66">
      <w:pPr>
        <w:pStyle w:val="NoSpacing"/>
        <w:ind w:firstLine="709"/>
        <w:jc w:val="both"/>
        <w:rPr>
          <w:sz w:val="28"/>
          <w:szCs w:val="28"/>
        </w:rPr>
      </w:pPr>
      <w:r w:rsidRPr="00D61050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 xml:space="preserve">с момента вынесения постановления </w:t>
      </w:r>
      <w:r w:rsidRPr="00D61050">
        <w:rPr>
          <w:sz w:val="28"/>
          <w:szCs w:val="28"/>
        </w:rPr>
        <w:t>с 1</w:t>
      </w:r>
      <w:r>
        <w:rPr>
          <w:sz w:val="28"/>
          <w:szCs w:val="28"/>
        </w:rPr>
        <w:t>1</w:t>
      </w:r>
      <w:r w:rsidRPr="00D6105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D61050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26</w:t>
      </w:r>
      <w:r w:rsidRPr="00D6105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6105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1050">
        <w:rPr>
          <w:sz w:val="28"/>
          <w:szCs w:val="28"/>
        </w:rPr>
        <w:t xml:space="preserve"> года.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C64C66" w:rsidP="00C64C66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D7338E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2F69"/>
    <w:rsid w:val="00025CC4"/>
    <w:rsid w:val="0003335E"/>
    <w:rsid w:val="00036859"/>
    <w:rsid w:val="00042AC4"/>
    <w:rsid w:val="00047929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A572E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665E8"/>
    <w:rsid w:val="00570FB9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BE"/>
    <w:rsid w:val="00685B41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001A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23F60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BE5F3F"/>
    <w:rsid w:val="00C07BAF"/>
    <w:rsid w:val="00C07D42"/>
    <w:rsid w:val="00C22C51"/>
    <w:rsid w:val="00C50E7E"/>
    <w:rsid w:val="00C64A87"/>
    <w:rsid w:val="00C64C66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1050"/>
    <w:rsid w:val="00D651F1"/>
    <w:rsid w:val="00D6529E"/>
    <w:rsid w:val="00D7338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24D3"/>
    <w:rsid w:val="00DF6520"/>
    <w:rsid w:val="00E024F2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6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5E17-0266-472D-A0E6-B2CAC832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